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documentdivname"/>
        <w:pBdr>
          <w:top w:val="none" w:sz="0" w:space="0" w:color="auto"/>
          <w:left w:val="none" w:sz="0" w:space="0" w:color="auto"/>
          <w:bottom w:val="none" w:sz="0" w:space="0" w:color="auto"/>
          <w:right w:val="none" w:sz="0" w:space="0" w:color="auto"/>
        </w:pBdr>
        <w:spacing w:before="100" w:after="0" w:line="560" w:lineRule="atLeast"/>
        <w:ind w:left="0" w:right="0"/>
        <w:jc w:val="center"/>
        <w:rPr>
          <w:rFonts w:ascii="Georgia" w:eastAsia="Georgia" w:hAnsi="Georgia" w:cs="Georgia"/>
          <w:b/>
          <w:bCs/>
          <w:smallCaps/>
          <w:color w:val="003300"/>
          <w:sz w:val="44"/>
          <w:szCs w:val="44"/>
          <w:bdr w:val="none" w:sz="0" w:space="0" w:color="auto"/>
          <w:vertAlign w:val="baseline"/>
        </w:rPr>
      </w:pPr>
      <w:r>
        <w:rPr>
          <w:rStyle w:val="span"/>
          <w:rFonts w:ascii="Georgia" w:eastAsia="Georgia" w:hAnsi="Georgia" w:cs="Georgia"/>
          <w:b/>
          <w:bCs/>
          <w:smallCaps/>
          <w:sz w:val="44"/>
          <w:szCs w:val="44"/>
        </w:rPr>
        <w:t>Roger</w:t>
      </w:r>
      <w:r>
        <w:rPr>
          <w:rFonts w:ascii="Georgia" w:eastAsia="Georgia" w:hAnsi="Georgia" w:cs="Georgia"/>
          <w:b/>
          <w:bCs/>
          <w:smallCaps/>
          <w:sz w:val="44"/>
          <w:szCs w:val="44"/>
          <w:bdr w:val="none" w:sz="0" w:space="0" w:color="auto"/>
          <w:vertAlign w:val="baseline"/>
        </w:rPr>
        <w:t xml:space="preserve"> </w:t>
      </w:r>
      <w:r>
        <w:rPr>
          <w:rStyle w:val="span"/>
          <w:rFonts w:ascii="Georgia" w:eastAsia="Georgia" w:hAnsi="Georgia" w:cs="Georgia"/>
          <w:b/>
          <w:bCs/>
          <w:smallCaps/>
          <w:sz w:val="44"/>
          <w:szCs w:val="44"/>
        </w:rPr>
        <w:t>Lee</w:t>
      </w:r>
    </w:p>
    <w:p>
      <w:pPr>
        <w:pStyle w:val="divaddress"/>
        <w:pBdr>
          <w:top w:val="none" w:sz="0" w:space="0" w:color="auto"/>
          <w:left w:val="none" w:sz="0" w:space="0" w:color="auto"/>
          <w:bottom w:val="none" w:sz="0" w:space="0" w:color="auto"/>
          <w:right w:val="none" w:sz="0" w:space="0" w:color="auto"/>
        </w:pBdr>
        <w:spacing w:before="100" w:after="0"/>
        <w:ind w:left="0" w:right="0"/>
        <w:rPr>
          <w:rFonts w:ascii="Georgia" w:eastAsia="Georgia" w:hAnsi="Georgia" w:cs="Georgia"/>
          <w:sz w:val="20"/>
          <w:szCs w:val="20"/>
          <w:bdr w:val="none" w:sz="0" w:space="0" w:color="auto"/>
          <w:vertAlign w:val="baseline"/>
        </w:rPr>
      </w:pPr>
      <w:r>
        <w:rPr>
          <w:rStyle w:val="span"/>
          <w:rFonts w:ascii="Georgia" w:eastAsia="Georgia" w:hAnsi="Georgia" w:cs="Georgia"/>
          <w:sz w:val="20"/>
          <w:szCs w:val="20"/>
        </w:rPr>
        <w:t> </w:t>
      </w:r>
      <w:r>
        <w:rPr>
          <w:rStyle w:val="documentzipsuffix"/>
          <w:rFonts w:ascii="Georgia" w:eastAsia="Georgia" w:hAnsi="Georgia" w:cs="Georgia"/>
        </w:rPr>
        <w:t xml:space="preserve"> </w:t>
      </w:r>
      <w:r>
        <w:rPr>
          <w:rStyle w:val="span"/>
          <w:rFonts w:ascii="Georgia" w:eastAsia="Georgia" w:hAnsi="Georgia" w:cs="Georgia"/>
          <w:sz w:val="20"/>
          <w:szCs w:val="20"/>
        </w:rPr>
        <w:t>City, State Zip Code</w:t>
      </w:r>
      <w:r>
        <w:rPr>
          <w:rStyle w:val="documentzipsuffix"/>
          <w:rFonts w:ascii="Georgia" w:eastAsia="Georgia" w:hAnsi="Georgia" w:cs="Georgia"/>
        </w:rPr>
        <w:t xml:space="preserve"> </w:t>
      </w:r>
      <w:r>
        <w:rPr>
          <w:rStyle w:val="documentzipsuffix"/>
          <w:rFonts w:ascii="Georgia" w:eastAsia="Georgia" w:hAnsi="Georgia" w:cs="Georgia"/>
        </w:rPr>
        <w:br/>
      </w:r>
      <w:r>
        <w:rPr>
          <w:rStyle w:val="span"/>
          <w:rFonts w:ascii="Georgia" w:eastAsia="Georgia" w:hAnsi="Georgia" w:cs="Georgia"/>
          <w:vanish/>
          <w:sz w:val="20"/>
          <w:szCs w:val="20"/>
        </w:rPr>
        <w:t> </w:t>
      </w:r>
      <w:r>
        <w:rPr>
          <w:rStyle w:val="documentzipprefix"/>
          <w:rFonts w:ascii="Georgia" w:eastAsia="Georgia" w:hAnsi="Georgia" w:cs="Georgia"/>
          <w:vanish/>
        </w:rPr>
        <w:t xml:space="preserve"> </w:t>
      </w:r>
      <w:r>
        <w:rPr>
          <w:rStyle w:val="span"/>
          <w:rFonts w:ascii="Georgia" w:eastAsia="Georgia" w:hAnsi="Georgia" w:cs="Georgia"/>
          <w:vanish/>
          <w:sz w:val="20"/>
          <w:szCs w:val="20"/>
        </w:rPr>
        <w:t>City, State Zip Code</w:t>
      </w:r>
      <w:r>
        <w:rPr>
          <w:rStyle w:val="documentzipprefix"/>
          <w:rFonts w:ascii="Georgia" w:eastAsia="Georgia" w:hAnsi="Georgia" w:cs="Georgia"/>
          <w:vanish/>
        </w:rPr>
        <w:t xml:space="preserve"> </w:t>
      </w:r>
      <w:r>
        <w:rPr>
          <w:rStyle w:val="span"/>
          <w:rFonts w:ascii="Georgia" w:eastAsia="Georgia" w:hAnsi="Georgia" w:cs="Georgia"/>
          <w:sz w:val="20"/>
          <w:szCs w:val="20"/>
        </w:rPr>
        <w:t xml:space="preserve">Home: </w:t>
      </w:r>
      <w:r>
        <w:rPr>
          <w:rStyle w:val="span"/>
          <w:rFonts w:ascii="Georgia" w:eastAsia="Georgia" w:hAnsi="Georgia" w:cs="Georgia"/>
          <w:sz w:val="20"/>
          <w:szCs w:val="20"/>
        </w:rPr>
        <w:t>(555) 555-5555</w:t>
      </w:r>
      <w:r>
        <w:rPr>
          <w:rStyle w:val="span"/>
          <w:rFonts w:ascii="Georgia" w:eastAsia="Georgia" w:hAnsi="Georgia" w:cs="Georgia"/>
          <w:sz w:val="20"/>
          <w:szCs w:val="20"/>
        </w:rPr>
        <w:t xml:space="preserve"> - </w:t>
      </w:r>
      <w:r>
        <w:rPr>
          <w:rStyle w:val="span"/>
          <w:rFonts w:ascii="Georgia" w:eastAsia="Georgia" w:hAnsi="Georgia" w:cs="Georgia"/>
          <w:sz w:val="20"/>
          <w:szCs w:val="20"/>
        </w:rPr>
        <w:t xml:space="preserve">Cell: </w:t>
      </w:r>
      <w:r>
        <w:rPr>
          <w:rStyle w:val="span"/>
          <w:rFonts w:ascii="Georgia" w:eastAsia="Georgia" w:hAnsi="Georgia" w:cs="Georgia"/>
          <w:sz w:val="20"/>
          <w:szCs w:val="20"/>
        </w:rPr>
        <w:t>(555) 555-5555</w:t>
      </w:r>
      <w:r>
        <w:rPr>
          <w:rFonts w:ascii="Georgia" w:eastAsia="Georgia" w:hAnsi="Georgia" w:cs="Georgia"/>
          <w:bdr w:val="none" w:sz="0" w:space="0" w:color="auto"/>
          <w:vertAlign w:val="baseline"/>
        </w:rPr>
        <w:t xml:space="preserve"> </w:t>
      </w:r>
      <w:r>
        <w:rPr>
          <w:rStyle w:val="span"/>
          <w:rFonts w:ascii="Georgia" w:eastAsia="Georgia" w:hAnsi="Georgia" w:cs="Georgia"/>
          <w:sz w:val="20"/>
          <w:szCs w:val="20"/>
        </w:rPr>
        <w:t xml:space="preserve">- </w:t>
      </w:r>
      <w:r>
        <w:rPr>
          <w:rStyle w:val="span"/>
          <w:rFonts w:ascii="Georgia" w:eastAsia="Georgia" w:hAnsi="Georgia" w:cs="Georgia"/>
          <w:sz w:val="20"/>
          <w:szCs w:val="20"/>
        </w:rPr>
        <w:t>example@example.com</w:t>
      </w:r>
      <w:r>
        <w:rPr>
          <w:rFonts w:ascii="Georgia" w:eastAsia="Georgia" w:hAnsi="Georgia" w:cs="Georgia"/>
          <w:bdr w:val="none" w:sz="0" w:space="0" w:color="auto"/>
          <w:vertAlign w:val="baseline"/>
        </w:rPr>
        <w:t xml:space="preserve"> </w:t>
      </w:r>
    </w:p>
    <w:p>
      <w:pPr>
        <w:pStyle w:val="divdocumentdivsectiontitle"/>
        <w:pBdr>
          <w:top w:val="dotted" w:sz="8" w:space="2" w:color="003300"/>
          <w:left w:val="none" w:sz="0" w:space="0" w:color="auto"/>
          <w:bottom w:val="none" w:sz="0" w:space="0" w:color="auto"/>
          <w:right w:val="none" w:sz="0" w:space="0" w:color="auto"/>
        </w:pBdr>
        <w:spacing w:before="100" w:after="100"/>
        <w:ind w:left="0" w:right="0"/>
        <w:rPr>
          <w:rFonts w:ascii="Georgia" w:eastAsia="Georgia" w:hAnsi="Georgia" w:cs="Georgia"/>
          <w:b/>
          <w:bCs/>
          <w:smallCaps/>
          <w:color w:val="003300"/>
          <w:sz w:val="22"/>
          <w:szCs w:val="22"/>
          <w:bdr w:val="none" w:sz="0" w:space="0" w:color="auto"/>
          <w:vertAlign w:val="baseline"/>
        </w:rPr>
      </w:pPr>
      <w:r>
        <w:rPr>
          <w:rFonts w:ascii="Georgia" w:eastAsia="Georgia" w:hAnsi="Georgia" w:cs="Georgia"/>
          <w:b/>
          <w:bCs/>
          <w:smallCaps/>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260" w:lineRule="atLeast"/>
        <w:ind w:left="2000" w:right="0"/>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 xml:space="preserve">This skills-based functional resume is a great option for entry-level applicants or those seeking a career change. The professional summary shows employers in three or four sentences why you're the right fit for the job. Put a strong emphasis on your hard and soft skills, education and training, and any notable experiences that match the requirements in the job ad. These listed experiences don't have to come from traditional work experience but should be relevant to the job posting. For more tips, see our </w:t>
      </w:r>
      <w:r>
        <w:rPr>
          <w:rStyle w:val="u"/>
          <w:rFonts w:ascii="Georgia" w:eastAsia="Georgia" w:hAnsi="Georgia" w:cs="Georgia"/>
          <w:sz w:val="20"/>
          <w:szCs w:val="20"/>
          <w:u w:val="single"/>
        </w:rPr>
        <w:t>How to Write a Resume Summary</w:t>
      </w:r>
      <w:r>
        <w:rPr>
          <w:rFonts w:ascii="Georgia" w:eastAsia="Georgia" w:hAnsi="Georgia" w:cs="Georgia"/>
          <w:sz w:val="20"/>
          <w:szCs w:val="20"/>
          <w:bdr w:val="none" w:sz="0" w:space="0" w:color="auto"/>
          <w:vertAlign w:val="baseline"/>
        </w:rPr>
        <w:t xml:space="preserve"> article.</w:t>
      </w:r>
    </w:p>
    <w:p>
      <w:pPr>
        <w:pStyle w:val="divdocumentdivsectiontitle"/>
        <w:pBdr>
          <w:top w:val="dotted" w:sz="8" w:space="2" w:color="003300"/>
          <w:left w:val="none" w:sz="0" w:space="0" w:color="auto"/>
          <w:bottom w:val="none" w:sz="0" w:space="0" w:color="auto"/>
          <w:right w:val="none" w:sz="0" w:space="0" w:color="auto"/>
        </w:pBdr>
        <w:spacing w:before="100" w:after="100"/>
        <w:ind w:left="0" w:right="0"/>
        <w:rPr>
          <w:rFonts w:ascii="Georgia" w:eastAsia="Georgia" w:hAnsi="Georgia" w:cs="Georgia"/>
          <w:b/>
          <w:bCs/>
          <w:smallCaps/>
          <w:color w:val="003300"/>
          <w:sz w:val="22"/>
          <w:szCs w:val="22"/>
          <w:bdr w:val="none" w:sz="0" w:space="0" w:color="auto"/>
          <w:vertAlign w:val="baseline"/>
        </w:rPr>
      </w:pPr>
      <w:r>
        <w:rPr>
          <w:rFonts w:ascii="Georgia" w:eastAsia="Georgia" w:hAnsi="Georgia" w:cs="Georgia"/>
          <w:b/>
          <w:bCs/>
          <w:smallCaps/>
          <w:bdr w:val="none" w:sz="0" w:space="0" w:color="auto"/>
          <w:vertAlign w:val="baseline"/>
        </w:rPr>
        <w:t>Summary of Qualifications</w:t>
      </w:r>
    </w:p>
    <w:p>
      <w:pPr>
        <w:pStyle w:val="ulli"/>
        <w:numPr>
          <w:ilvl w:val="0"/>
          <w:numId w:val="1"/>
        </w:numPr>
        <w:pBdr>
          <w:top w:val="none" w:sz="0" w:space="0" w:color="auto"/>
          <w:left w:val="none" w:sz="0" w:space="0" w:color="auto"/>
          <w:bottom w:val="none" w:sz="0" w:space="0" w:color="auto"/>
          <w:right w:val="none" w:sz="0" w:space="0" w:color="auto"/>
        </w:pBdr>
        <w:spacing w:before="0"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Written in a bulleted sentence list, this section summarizes your key education, skills and qualifications.</w:t>
      </w:r>
    </w:p>
    <w:p>
      <w:pPr>
        <w:pStyle w:val="ulli"/>
        <w:numPr>
          <w:ilvl w:val="0"/>
          <w:numId w:val="1"/>
        </w:numPr>
        <w:spacing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This section should contain three to four sentences that set the foundation for either your (optional) bulleted list of skills or your Professional Skills section.</w:t>
      </w:r>
    </w:p>
    <w:p>
      <w:pPr>
        <w:pStyle w:val="ulli"/>
        <w:numPr>
          <w:ilvl w:val="0"/>
          <w:numId w:val="1"/>
        </w:numPr>
        <w:spacing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The purpose of this section is to show how your transferable skills are utilized in the field.</w:t>
      </w:r>
    </w:p>
    <w:p>
      <w:pPr>
        <w:pStyle w:val="ulli"/>
        <w:numPr>
          <w:ilvl w:val="0"/>
          <w:numId w:val="1"/>
        </w:numPr>
        <w:spacing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Example: “Assess financial operations and make best-practices recommendations to management.”</w:t>
      </w:r>
    </w:p>
    <w:p>
      <w:pPr>
        <w:pStyle w:val="divdocumentdivsectiontitle"/>
        <w:pBdr>
          <w:top w:val="dotted" w:sz="8" w:space="2" w:color="003300"/>
          <w:left w:val="none" w:sz="0" w:space="0" w:color="auto"/>
          <w:bottom w:val="none" w:sz="0" w:space="0" w:color="auto"/>
          <w:right w:val="none" w:sz="0" w:space="0" w:color="auto"/>
        </w:pBdr>
        <w:spacing w:before="100" w:after="100"/>
        <w:ind w:left="0" w:right="0"/>
        <w:rPr>
          <w:rFonts w:ascii="Georgia" w:eastAsia="Georgia" w:hAnsi="Georgia" w:cs="Georgia"/>
          <w:b/>
          <w:bCs/>
          <w:smallCaps/>
          <w:color w:val="003300"/>
          <w:sz w:val="22"/>
          <w:szCs w:val="22"/>
          <w:bdr w:val="none" w:sz="0" w:space="0" w:color="auto"/>
          <w:vertAlign w:val="baseline"/>
        </w:rPr>
      </w:pPr>
      <w:r>
        <w:rPr>
          <w:rFonts w:ascii="Georgia" w:eastAsia="Georgia" w:hAnsi="Georgia" w:cs="Georgia"/>
          <w:b/>
          <w:bCs/>
          <w:smallCaps/>
          <w:bdr w:val="none" w:sz="0" w:space="0" w:color="auto"/>
          <w:vertAlign w:val="baseline"/>
        </w:rPr>
        <w:t>Relevant Skills</w:t>
      </w:r>
    </w:p>
    <w:p>
      <w:pPr>
        <w:pStyle w:val="p"/>
        <w:pBdr>
          <w:top w:val="none" w:sz="0" w:space="0" w:color="auto"/>
          <w:left w:val="none" w:sz="0" w:space="0" w:color="auto"/>
          <w:bottom w:val="none" w:sz="0" w:space="0" w:color="auto"/>
          <w:right w:val="none" w:sz="0" w:space="0" w:color="auto"/>
        </w:pBdr>
        <w:spacing w:before="0" w:after="0" w:line="260" w:lineRule="atLeast"/>
        <w:ind w:left="2000" w:right="0"/>
        <w:rPr>
          <w:rFonts w:ascii="Georgia" w:eastAsia="Georgia" w:hAnsi="Georgia" w:cs="Georgia"/>
          <w:sz w:val="20"/>
          <w:szCs w:val="20"/>
          <w:bdr w:val="none" w:sz="0" w:space="0" w:color="auto"/>
          <w:vertAlign w:val="baseline"/>
        </w:rPr>
      </w:pPr>
      <w:r>
        <w:rPr>
          <w:rStyle w:val="strong"/>
          <w:rFonts w:ascii="Georgia" w:eastAsia="Georgia" w:hAnsi="Georgia" w:cs="Georgia"/>
          <w:b/>
          <w:bCs/>
          <w:sz w:val="20"/>
          <w:szCs w:val="20"/>
        </w:rPr>
        <w:t>Add your top transferable skill (like communication or collaboration).</w:t>
      </w:r>
    </w:p>
    <w:p>
      <w:pPr>
        <w:pStyle w:val="ulli"/>
        <w:numPr>
          <w:ilvl w:val="0"/>
          <w:numId w:val="2"/>
        </w:numPr>
        <w:spacing w:before="0"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The most important feature of a functional resume, this section refers to three of your strongest and most relevant skills. Place your three skills in bold with a brief explanation of how you used each.</w:t>
      </w:r>
    </w:p>
    <w:p>
      <w:pPr>
        <w:pStyle w:val="ulli"/>
        <w:numPr>
          <w:ilvl w:val="0"/>
          <w:numId w:val="2"/>
        </w:numPr>
        <w:spacing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Focus on major responsibilities and work achievements rather than daily tasks.</w:t>
      </w:r>
    </w:p>
    <w:p>
      <w:pPr>
        <w:pStyle w:val="ulli"/>
        <w:numPr>
          <w:ilvl w:val="0"/>
          <w:numId w:val="2"/>
        </w:numPr>
        <w:spacing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Use quantifiable metrics to highlight what you accomplished in your past utilizing these skills. If you have no previous work experience, use examples from your academic, sports, or volunteer work.</w:t>
      </w:r>
    </w:p>
    <w:p>
      <w:pPr>
        <w:pStyle w:val="ulli"/>
        <w:numPr>
          <w:ilvl w:val="0"/>
          <w:numId w:val="2"/>
        </w:numPr>
        <w:spacing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Example: “Implemented new inventory processes that cut overhead costs by 23%.”</w:t>
      </w:r>
    </w:p>
    <w:p>
      <w:pPr>
        <w:pStyle w:val="p"/>
        <w:spacing w:before="0" w:after="0" w:line="260" w:lineRule="atLeast"/>
        <w:ind w:left="2000" w:right="0"/>
        <w:rPr>
          <w:rFonts w:ascii="Georgia" w:eastAsia="Georgia" w:hAnsi="Georgia" w:cs="Georgia"/>
          <w:sz w:val="20"/>
          <w:szCs w:val="20"/>
          <w:bdr w:val="none" w:sz="0" w:space="0" w:color="auto"/>
          <w:vertAlign w:val="baseline"/>
        </w:rPr>
      </w:pPr>
      <w:r>
        <w:rPr>
          <w:rStyle w:val="strong"/>
          <w:rFonts w:ascii="Georgia" w:eastAsia="Georgia" w:hAnsi="Georgia" w:cs="Georgia"/>
          <w:b/>
          <w:bCs/>
          <w:sz w:val="20"/>
          <w:szCs w:val="20"/>
        </w:rPr>
        <w:t>Add another top transferable skill.</w:t>
      </w:r>
    </w:p>
    <w:p>
      <w:pPr>
        <w:pStyle w:val="ulli"/>
        <w:numPr>
          <w:ilvl w:val="0"/>
          <w:numId w:val="3"/>
        </w:numPr>
        <w:spacing w:before="0"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If you're switching career fields, emphasize “transferable skills” and make sure they match the position requirements. Don't forget to mention how you used each skill and how it made an impact.</w:t>
      </w:r>
    </w:p>
    <w:p>
      <w:pPr>
        <w:pStyle w:val="p"/>
        <w:spacing w:before="0" w:after="0" w:line="260" w:lineRule="atLeast"/>
        <w:ind w:left="2000" w:right="0"/>
        <w:rPr>
          <w:rFonts w:ascii="Georgia" w:eastAsia="Georgia" w:hAnsi="Georgia" w:cs="Georgia"/>
          <w:sz w:val="20"/>
          <w:szCs w:val="20"/>
          <w:bdr w:val="none" w:sz="0" w:space="0" w:color="auto"/>
          <w:vertAlign w:val="baseline"/>
        </w:rPr>
      </w:pPr>
      <w:r>
        <w:rPr>
          <w:rStyle w:val="strong"/>
          <w:rFonts w:ascii="Georgia" w:eastAsia="Georgia" w:hAnsi="Georgia" w:cs="Georgia"/>
          <w:b/>
          <w:bCs/>
          <w:sz w:val="20"/>
          <w:szCs w:val="20"/>
        </w:rPr>
        <w:t>Add your final top skill.</w:t>
      </w:r>
    </w:p>
    <w:p>
      <w:pPr>
        <w:pStyle w:val="ulli"/>
        <w:numPr>
          <w:ilvl w:val="0"/>
          <w:numId w:val="4"/>
        </w:numPr>
        <w:spacing w:before="0" w:after="0" w:line="260" w:lineRule="atLeast"/>
        <w:ind w:left="2460" w:right="0" w:hanging="192"/>
        <w:rPr>
          <w:rFonts w:ascii="Georgia" w:eastAsia="Georgia" w:hAnsi="Georgia" w:cs="Georgia"/>
          <w:sz w:val="20"/>
          <w:szCs w:val="20"/>
          <w:bdr w:val="none" w:sz="0" w:space="0" w:color="auto"/>
          <w:vertAlign w:val="baseline"/>
        </w:rPr>
      </w:pPr>
      <w:r>
        <w:rPr>
          <w:rFonts w:ascii="Georgia" w:eastAsia="Georgia" w:hAnsi="Georgia" w:cs="Georgia"/>
          <w:sz w:val="20"/>
          <w:szCs w:val="20"/>
          <w:bdr w:val="none" w:sz="0" w:space="0" w:color="auto"/>
          <w:vertAlign w:val="baseline"/>
        </w:rPr>
        <w:t>Remember that the three core skills this section is based on are a mix of both hard and soft skills, can come from a formal job description, and should be as relevant as possible. The skills can come from various life experiences, including academics, sports, internships and volunteer work.</w:t>
      </w:r>
    </w:p>
    <w:p>
      <w:pPr>
        <w:pStyle w:val="divdocumentdivsectiontitle"/>
        <w:pBdr>
          <w:top w:val="dotted" w:sz="8" w:space="2" w:color="003300"/>
          <w:left w:val="none" w:sz="0" w:space="0" w:color="auto"/>
          <w:bottom w:val="none" w:sz="0" w:space="0" w:color="auto"/>
          <w:right w:val="none" w:sz="0" w:space="0" w:color="auto"/>
        </w:pBdr>
        <w:spacing w:before="100" w:after="100"/>
        <w:ind w:left="0" w:right="0"/>
        <w:rPr>
          <w:rFonts w:ascii="Georgia" w:eastAsia="Georgia" w:hAnsi="Georgia" w:cs="Georgia"/>
          <w:b/>
          <w:bCs/>
          <w:smallCaps/>
          <w:color w:val="003300"/>
          <w:sz w:val="22"/>
          <w:szCs w:val="22"/>
          <w:bdr w:val="none" w:sz="0" w:space="0" w:color="auto"/>
          <w:vertAlign w:val="baseline"/>
        </w:rPr>
      </w:pPr>
      <w:r>
        <w:rPr>
          <w:rFonts w:ascii="Georgia" w:eastAsia="Georgia" w:hAnsi="Georgia" w:cs="Georgia"/>
          <w:b/>
          <w:bCs/>
          <w:smallCaps/>
          <w:bdr w:val="none" w:sz="0" w:space="0" w:color="auto"/>
          <w:vertAlign w:val="baseline"/>
        </w:rPr>
        <w:t>Work History</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000"/>
        <w:gridCol w:w="85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0"/>
              <w:textAlignment w:val="auto"/>
              <w:rPr>
                <w:rStyle w:val="spandateswrapper"/>
                <w:rFonts w:ascii="Georgia" w:eastAsia="Georgia" w:hAnsi="Georgia" w:cs="Georgia"/>
                <w:sz w:val="10"/>
                <w:szCs w:val="10"/>
                <w:bdr w:val="none" w:sz="0" w:space="0" w:color="auto"/>
                <w:vertAlign w:val="baseline"/>
              </w:rPr>
            </w:pPr>
            <w:r>
              <w:rPr>
                <w:rStyle w:val="span"/>
                <w:rFonts w:ascii="Georgia" w:eastAsia="Georgia" w:hAnsi="Georgia" w:cs="Georgia"/>
                <w:sz w:val="18"/>
                <w:szCs w:val="18"/>
              </w:rPr>
              <w:t>08/2022</w:t>
            </w:r>
            <w:r>
              <w:rPr>
                <w:rStyle w:val="spandateswrapper"/>
                <w:rFonts w:ascii="Georgia" w:eastAsia="Georgia" w:hAnsi="Georgia" w:cs="Georgia"/>
                <w:bdr w:val="none" w:sz="0" w:space="0" w:color="auto"/>
                <w:vertAlign w:val="baseline"/>
              </w:rPr>
              <w:t xml:space="preserve"> </w:t>
            </w:r>
            <w:r>
              <w:rPr>
                <w:rStyle w:val="span"/>
                <w:rFonts w:ascii="Georgia" w:eastAsia="Georgia" w:hAnsi="Georgia" w:cs="Georgia"/>
                <w:sz w:val="18"/>
                <w:szCs w:val="18"/>
              </w:rPr>
              <w:t xml:space="preserve">to </w:t>
            </w:r>
            <w:r>
              <w:rPr>
                <w:rStyle w:val="span"/>
                <w:rFonts w:ascii="Georgia" w:eastAsia="Georgia" w:hAnsi="Georgia" w:cs="Georgia"/>
                <w:sz w:val="18"/>
                <w:szCs w:val="18"/>
              </w:rPr>
              <w:t>Current</w:t>
            </w:r>
          </w:p>
        </w:tc>
        <w:tc>
          <w:tcPr>
            <w:tcW w:w="856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0"/>
              <w:textAlignment w:val="auto"/>
              <w:rPr>
                <w:rStyle w:val="span"/>
                <w:rFonts w:ascii="Georgia" w:eastAsia="Georgia" w:hAnsi="Georgia" w:cs="Georgia"/>
                <w:sz w:val="18"/>
                <w:szCs w:val="18"/>
              </w:rPr>
            </w:pPr>
            <w:r>
              <w:rPr>
                <w:rStyle w:val="spanjobtitle"/>
                <w:rFonts w:ascii="Georgia" w:eastAsia="Georgia" w:hAnsi="Georgia" w:cs="Georgia"/>
                <w:b/>
                <w:bCs/>
                <w:sz w:val="20"/>
                <w:szCs w:val="20"/>
              </w:rPr>
              <w:t>Position</w:t>
            </w:r>
            <w:r>
              <w:rPr>
                <w:rStyle w:val="singlecolumnspanpaddedlinenth-child1"/>
                <w:rFonts w:ascii="Georgia" w:eastAsia="Georgia" w:hAnsi="Georgia" w:cs="Georgia"/>
                <w:color w:val="000000"/>
                <w:sz w:val="20"/>
                <w:szCs w:val="20"/>
              </w:rPr>
              <w:t xml:space="preserve"> </w:t>
            </w:r>
          </w:p>
          <w:p>
            <w:pPr>
              <w:pStyle w:val="spanpaddedline"/>
              <w:spacing w:before="0" w:after="0" w:line="260" w:lineRule="atLeast"/>
              <w:ind w:left="0" w:right="0"/>
              <w:rPr>
                <w:rStyle w:val="divdocumentsinglecolumnCharacter"/>
                <w:rFonts w:ascii="Georgia" w:eastAsia="Georgia" w:hAnsi="Georgia" w:cs="Georgia"/>
                <w:color w:val="000000"/>
                <w:sz w:val="20"/>
                <w:szCs w:val="20"/>
                <w:bdr w:val="none" w:sz="0" w:space="0" w:color="auto"/>
                <w:vertAlign w:val="baseline"/>
              </w:rPr>
            </w:pPr>
            <w:r>
              <w:rPr>
                <w:rStyle w:val="spancompanyname"/>
                <w:rFonts w:ascii="Georgia" w:eastAsia="Georgia" w:hAnsi="Georgia" w:cs="Georgia"/>
                <w:b/>
                <w:bCs/>
                <w:i/>
                <w:iCs/>
                <w:color w:val="000000"/>
                <w:sz w:val="20"/>
                <w:szCs w:val="20"/>
              </w:rPr>
              <w:t>Company</w:t>
            </w:r>
            <w:r>
              <w:rPr>
                <w:rStyle w:val="span"/>
                <w:rFonts w:ascii="Georgia" w:eastAsia="Georgia" w:hAnsi="Georgia" w:cs="Georgia"/>
                <w:color w:val="000000"/>
                <w:sz w:val="20"/>
                <w:szCs w:val="20"/>
              </w:rPr>
              <w:t xml:space="preserve"> – </w:t>
            </w:r>
            <w:r>
              <w:rPr>
                <w:rStyle w:val="spanjloc"/>
                <w:rFonts w:ascii="Georgia" w:eastAsia="Georgia" w:hAnsi="Georgia" w:cs="Georgia"/>
                <w:i/>
                <w:iCs/>
                <w:color w:val="000000"/>
                <w:sz w:val="20"/>
                <w:szCs w:val="20"/>
              </w:rPr>
              <w:t>City, State</w:t>
            </w:r>
            <w:r>
              <w:rPr>
                <w:rStyle w:val="divdocumentsinglecolumnCharacter"/>
                <w:rFonts w:ascii="Georgia" w:eastAsia="Georgia" w:hAnsi="Georgia" w:cs="Georgia"/>
                <w:color w:val="000000"/>
                <w:sz w:val="20"/>
                <w:szCs w:val="20"/>
                <w:bdr w:val="none" w:sz="0" w:space="0" w:color="auto"/>
                <w:vertAlign w:val="baseline"/>
              </w:rPr>
              <w:t xml:space="preserve"> </w:t>
            </w:r>
          </w:p>
          <w:p>
            <w:pPr>
              <w:pStyle w:val="p"/>
              <w:spacing w:before="0" w:after="0" w:line="260" w:lineRule="atLeast"/>
              <w:ind w:left="0" w:right="0"/>
              <w:rPr>
                <w:rStyle w:val="span"/>
                <w:rFonts w:ascii="Georgia" w:eastAsia="Georgia" w:hAnsi="Georgia" w:cs="Georgia"/>
                <w:color w:val="000000"/>
                <w:sz w:val="20"/>
                <w:szCs w:val="20"/>
                <w:bdr w:val="none" w:sz="0" w:space="0" w:color="auto"/>
                <w:vertAlign w:val="baseline"/>
              </w:rPr>
            </w:pPr>
            <w:r>
              <w:rPr>
                <w:rStyle w:val="strong"/>
                <w:rFonts w:ascii="Georgia" w:eastAsia="Georgia" w:hAnsi="Georgia" w:cs="Georgia"/>
                <w:b/>
                <w:bCs/>
                <w:color w:val="000000"/>
                <w:sz w:val="20"/>
                <w:szCs w:val="20"/>
              </w:rPr>
              <w:t xml:space="preserve">* For this resume type, you don't need an extensive work history, but if you would like more tips on what to include in the work history section, visit our page on crafting a </w:t>
            </w:r>
            <w:r>
              <w:rPr>
                <w:rStyle w:val="u"/>
                <w:rFonts w:ascii="Georgia" w:eastAsia="Georgia" w:hAnsi="Georgia" w:cs="Georgia"/>
                <w:color w:val="000000"/>
                <w:sz w:val="20"/>
                <w:szCs w:val="20"/>
                <w:u w:val="single" w:color="000000"/>
              </w:rPr>
              <w:t>Work Experience Section</w:t>
            </w:r>
            <w:r>
              <w:rPr>
                <w:rStyle w:val="strong"/>
                <w:rFonts w:ascii="Georgia" w:eastAsia="Georgia" w:hAnsi="Georgia" w:cs="Georgia"/>
                <w:b/>
                <w:bCs/>
                <w:color w:val="000000"/>
                <w:sz w:val="20"/>
                <w:szCs w:val="20"/>
              </w:rPr>
              <w:t>.</w:t>
            </w:r>
          </w:p>
        </w:tc>
      </w:tr>
    </w:tbl>
    <w:p>
      <w:pPr>
        <w:pStyle w:val="divdocumentdivsectiontitle"/>
        <w:pBdr>
          <w:top w:val="dotted" w:sz="8" w:space="2" w:color="003300"/>
          <w:left w:val="none" w:sz="0" w:space="0" w:color="auto"/>
          <w:bottom w:val="none" w:sz="0" w:space="0" w:color="auto"/>
          <w:right w:val="none" w:sz="0" w:space="0" w:color="auto"/>
        </w:pBdr>
        <w:spacing w:before="100" w:after="100"/>
        <w:ind w:left="0" w:right="0"/>
        <w:rPr>
          <w:rFonts w:ascii="Georgia" w:eastAsia="Georgia" w:hAnsi="Georgia" w:cs="Georgia"/>
          <w:b/>
          <w:bCs/>
          <w:smallCaps/>
          <w:color w:val="003300"/>
          <w:sz w:val="22"/>
          <w:szCs w:val="22"/>
          <w:bdr w:val="none" w:sz="0" w:space="0" w:color="auto"/>
          <w:vertAlign w:val="baseline"/>
        </w:rPr>
      </w:pPr>
      <w:r>
        <w:rPr>
          <w:rFonts w:ascii="Georgia" w:eastAsia="Georgia" w:hAnsi="Georgia" w:cs="Georgia"/>
          <w:b/>
          <w:bCs/>
          <w:smallCaps/>
          <w:bdr w:val="none" w:sz="0" w:space="0" w:color="auto"/>
          <w:vertAlign w:val="baseline"/>
        </w:rPr>
        <w:t>Education</w:t>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000"/>
        <w:gridCol w:w="85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00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0"/>
              <w:textAlignment w:val="auto"/>
              <w:rPr>
                <w:rStyle w:val="spandateswrapper"/>
                <w:rFonts w:ascii="Georgia" w:eastAsia="Georgia" w:hAnsi="Georgia" w:cs="Georgia"/>
                <w:sz w:val="10"/>
                <w:szCs w:val="10"/>
                <w:bdr w:val="none" w:sz="0" w:space="0" w:color="auto"/>
                <w:vertAlign w:val="baseline"/>
              </w:rPr>
            </w:pPr>
          </w:p>
        </w:tc>
        <w:tc>
          <w:tcPr>
            <w:tcW w:w="856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260" w:lineRule="atLeast"/>
              <w:ind w:left="0" w:right="0"/>
              <w:textAlignment w:val="auto"/>
              <w:rPr>
                <w:rStyle w:val="spandateswrapper"/>
                <w:rFonts w:ascii="Georgia" w:eastAsia="Georgia" w:hAnsi="Georgia" w:cs="Georgia"/>
                <w:bdr w:val="none" w:sz="0" w:space="0" w:color="auto"/>
                <w:vertAlign w:val="baseline"/>
              </w:rPr>
            </w:pPr>
            <w:r>
              <w:rPr>
                <w:rStyle w:val="spandegree"/>
                <w:rFonts w:ascii="Georgia" w:eastAsia="Georgia" w:hAnsi="Georgia" w:cs="Georgia"/>
                <w:b/>
                <w:bCs/>
                <w:sz w:val="20"/>
                <w:szCs w:val="20"/>
              </w:rPr>
              <w:t>Degree Or Certification</w:t>
            </w:r>
            <w:r>
              <w:rPr>
                <w:rStyle w:val="spandegree"/>
                <w:rFonts w:ascii="Georgia" w:eastAsia="Georgia" w:hAnsi="Georgia" w:cs="Georgia"/>
                <w:b/>
                <w:bCs/>
                <w:sz w:val="20"/>
                <w:szCs w:val="20"/>
              </w:rPr>
              <w:t xml:space="preserve">: </w:t>
            </w:r>
            <w:r>
              <w:rPr>
                <w:rStyle w:val="spanprogramline"/>
                <w:rFonts w:ascii="Georgia" w:eastAsia="Georgia" w:hAnsi="Georgia" w:cs="Georgia"/>
                <w:b/>
                <w:bCs/>
                <w:sz w:val="20"/>
                <w:szCs w:val="20"/>
              </w:rPr>
              <w:t>Field of Study</w:t>
            </w:r>
            <w:r>
              <w:rPr>
                <w:rStyle w:val="singlecolumnspanpaddedlinenth-child1"/>
                <w:rFonts w:ascii="Georgia" w:eastAsia="Georgia" w:hAnsi="Georgia" w:cs="Georgia"/>
                <w:color w:val="000000"/>
                <w:sz w:val="20"/>
                <w:szCs w:val="20"/>
              </w:rPr>
              <w:t xml:space="preserve"> </w:t>
            </w:r>
          </w:p>
          <w:p>
            <w:pPr>
              <w:pStyle w:val="spanpaddedline"/>
              <w:spacing w:before="0" w:after="0" w:line="260" w:lineRule="atLeast"/>
              <w:ind w:left="0" w:right="0"/>
              <w:rPr>
                <w:rStyle w:val="divdocumentsinglecolumnCharacter"/>
                <w:rFonts w:ascii="Georgia" w:eastAsia="Georgia" w:hAnsi="Georgia" w:cs="Georgia"/>
                <w:color w:val="000000"/>
                <w:sz w:val="20"/>
                <w:szCs w:val="20"/>
                <w:bdr w:val="none" w:sz="0" w:space="0" w:color="auto"/>
                <w:vertAlign w:val="baseline"/>
              </w:rPr>
            </w:pPr>
            <w:r>
              <w:rPr>
                <w:rStyle w:val="spancompanyname"/>
                <w:rFonts w:ascii="Georgia" w:eastAsia="Georgia" w:hAnsi="Georgia" w:cs="Georgia"/>
                <w:b/>
                <w:bCs/>
                <w:i/>
                <w:iCs/>
                <w:color w:val="000000"/>
                <w:sz w:val="20"/>
                <w:szCs w:val="20"/>
              </w:rPr>
              <w:t>School Or Institution</w:t>
            </w:r>
            <w:r>
              <w:rPr>
                <w:rStyle w:val="span"/>
                <w:rFonts w:ascii="Georgia" w:eastAsia="Georgia" w:hAnsi="Georgia" w:cs="Georgia"/>
                <w:color w:val="000000"/>
                <w:sz w:val="20"/>
                <w:szCs w:val="20"/>
              </w:rPr>
              <w:t xml:space="preserve"> - </w:t>
            </w:r>
            <w:r>
              <w:rPr>
                <w:rStyle w:val="spanjobcity"/>
                <w:rFonts w:ascii="Georgia" w:eastAsia="Georgia" w:hAnsi="Georgia" w:cs="Georgia"/>
                <w:i/>
                <w:iCs/>
                <w:color w:val="000000"/>
                <w:sz w:val="20"/>
                <w:szCs w:val="20"/>
              </w:rPr>
              <w:t>School City, State</w:t>
            </w:r>
            <w:r>
              <w:rPr>
                <w:rStyle w:val="divdocumentsinglecolumnCharacter"/>
                <w:rFonts w:ascii="Georgia" w:eastAsia="Georgia" w:hAnsi="Georgia" w:cs="Georgia"/>
                <w:color w:val="000000"/>
                <w:sz w:val="20"/>
                <w:szCs w:val="20"/>
                <w:bdr w:val="none" w:sz="0" w:space="0" w:color="auto"/>
                <w:vertAlign w:val="baseline"/>
              </w:rPr>
              <w:t xml:space="preserve"> </w:t>
            </w:r>
          </w:p>
        </w:tc>
      </w:tr>
    </w:tbl>
    <w:p>
      <w:pPr>
        <w:rPr>
          <w:rFonts w:ascii="Georgia" w:eastAsia="Georgia" w:hAnsi="Georgia" w:cs="Georgia"/>
          <w:b/>
          <w:bCs/>
          <w:smallCaps/>
          <w:bdr w:val="none" w:sz="0" w:space="0" w:color="auto"/>
          <w:vertAlign w:val="baseline"/>
        </w:rPr>
      </w:pPr>
    </w:p>
    <w:sectPr>
      <w:pgSz w:w="12240" w:h="15840"/>
      <w:pgMar w:top="480" w:right="840" w:bottom="480" w:left="8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6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3300"/>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60" w:lineRule="atLeast"/>
      <w:jc w:val="center"/>
    </w:pPr>
    <w:rPr>
      <w:sz w:val="20"/>
      <w:szCs w:val="2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280" w:lineRule="atLeast"/>
    </w:pPr>
    <w:rPr>
      <w:color w:val="003300"/>
      <w:sz w:val="22"/>
      <w:szCs w:val="2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ulli">
    <w:name w:val="ul_li"/>
    <w:basedOn w:val="Normal"/>
  </w:style>
  <w:style w:type="character" w:customStyle="1" w:styleId="strong">
    <w:name w:val="strong"/>
    <w:basedOn w:val="DefaultParagraphFont"/>
    <w:rPr>
      <w:sz w:val="24"/>
      <w:szCs w:val="24"/>
      <w:bdr w:val="none" w:sz="0" w:space="0" w:color="auto"/>
      <w:vertAlign w:val="baseline"/>
    </w:rPr>
  </w:style>
  <w:style w:type="character" w:customStyle="1" w:styleId="spandateswrapper">
    <w:name w:val="span_dates_wrapper"/>
    <w:basedOn w:val="span"/>
    <w:rPr>
      <w:color w:val="999999"/>
      <w:sz w:val="18"/>
      <w:szCs w:val="18"/>
    </w:rPr>
  </w:style>
  <w:style w:type="paragraph" w:customStyle="1" w:styleId="spandateswrapperParagraph">
    <w:name w:val="span_dates_wrapper Paragraph"/>
    <w:basedOn w:val="spanParagraph"/>
    <w:pPr>
      <w:jc w:val="left"/>
    </w:pPr>
    <w:rPr>
      <w:color w:val="999999"/>
      <w:sz w:val="18"/>
      <w:szCs w:val="18"/>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color w:val="003300"/>
    </w:rPr>
  </w:style>
  <w:style w:type="paragraph" w:customStyle="1" w:styleId="spanpaddedline">
    <w:name w:val="span_paddedline"/>
    <w:basedOn w:val="spanParagraph"/>
  </w:style>
  <w:style w:type="character" w:customStyle="1" w:styleId="spancompanyname">
    <w:name w:val="span_companyname"/>
    <w:basedOn w:val="span"/>
    <w:rPr>
      <w:b/>
      <w:bCs/>
      <w:i/>
      <w:iCs/>
    </w:rPr>
  </w:style>
  <w:style w:type="character" w:customStyle="1" w:styleId="spanjobcity">
    <w:name w:val="span_jobcity"/>
    <w:basedOn w:val="span"/>
    <w:rPr>
      <w:i/>
      <w:iCs/>
    </w:rPr>
  </w:style>
  <w:style w:type="character" w:customStyle="1" w:styleId="spanjobstate">
    <w:name w:val="span_jobstate"/>
    <w:basedOn w:val="span"/>
    <w:rPr>
      <w:i/>
      <w:iCs/>
    </w:rPr>
  </w:style>
  <w:style w:type="character" w:customStyle="1" w:styleId="spanjobcountry">
    <w:name w:val="span_jobcountry"/>
    <w:basedOn w:val="span"/>
    <w:rPr>
      <w:i/>
      <w:iCs/>
    </w:rPr>
  </w:style>
  <w:style w:type="character" w:customStyle="1" w:styleId="spanjloc">
    <w:name w:val="span_jloc"/>
    <w:basedOn w:val="span"/>
    <w:rPr>
      <w:i/>
      <w:iCs/>
    </w:rPr>
  </w:style>
  <w:style w:type="table" w:customStyle="1" w:styleId="divdocumentdivparagraphTable">
    <w:name w:val="div_document_div_paragraph Table"/>
    <w:basedOn w:val="TableNormal"/>
    <w:tblPr/>
  </w:style>
  <w:style w:type="character" w:customStyle="1" w:styleId="spandegree">
    <w:name w:val="span_degree"/>
    <w:basedOn w:val="span"/>
    <w:rPr>
      <w:b/>
      <w:bCs/>
      <w:color w:val="003300"/>
    </w:rPr>
  </w:style>
  <w:style w:type="character" w:customStyle="1" w:styleId="spanprogramline">
    <w:name w:val="span_programline"/>
    <w:basedOn w:val="span"/>
    <w:rPr>
      <w:b/>
      <w:bCs/>
      <w:color w:val="0033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 Lee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341bbfdc-898c-4d94-8d62-3f2e41bb1a9f</vt:lpwstr>
  </property>
  <property fmtid="{D5CDD505-2E9C-101B-9397-08002B2CF9AE}" pid="3" name="x1ye=0">
    <vt:lpwstr>OC0AAB+LCAAAAAAABAAVlzWy61oUBQekQEzBD8TMrExoMfPo/32hq2zB8d5rdfM4xggoRJAUj4sCQfEkCf99ZHmMFggRRXrAsgF02olVdqJZNNsE6HXzuAwyMnHTVpN5rPzH/E4qM5wDlvhTqKaUSJVroMzpe6A7t+P4OzKz0xDv5H4UpoHdbJwHem+jwWhUFhMU88NDFiHeLPSWN5Z5FhEdbI5OtfceJlYlKFGemQqMEWgqjsdkZqT4Y1hs6Jt</vt:lpwstr>
  </property>
  <property fmtid="{D5CDD505-2E9C-101B-9397-08002B2CF9AE}" pid="4" name="x1ye=1">
    <vt:lpwstr>bKAAIDvzkEr12tlmZ53fSu0s2fTzAQMQGdqXlSV36U8R8M9zvVD+7yikIc2x7ivFODEFAr0ww5SMNnJNw0GMKHu96omHq5nfkX2pu6he9o7p4Fps7bJ15Tafea+ypQtyPllagsEa3jGRGjLRYmHQ2OEPc2CkHKefoS7iYYaVv8cKUgxFv6xUat85MIoZMixHKDzTZPKj5hH+obIW8fA+Xd2TNv58OwcQZ+cwOo3omBCXonMvvqd3ZfbmC3XoFsP</vt:lpwstr>
  </property>
  <property fmtid="{D5CDD505-2E9C-101B-9397-08002B2CF9AE}" pid="5" name="x1ye=10">
    <vt:lpwstr>jW4SYUIOvi89dtpuQuMMrfUCY0XCAxBNnMXhyeUpZPDxPacbiu+XftILhULiMwVSkWuwvC+G+Ry6Ulo9xbrMVNQHDeeQueVcwiPBHwsuBvwDSkHZotz1pWdfk5TO3WnzbihLhpjxpCcHr2oS38TtAg6ZeWJ4wjDdzUT4EjiNs9kDBy0UQZeBCwcZTLtpFkOweaMnkY3J7Y0UKe/LgAvEVksSWKCxU1TVa+AMrNSpJyKS+OQnvgXLZ0z6CxGj1BQ</vt:lpwstr>
  </property>
  <property fmtid="{D5CDD505-2E9C-101B-9397-08002B2CF9AE}" pid="6" name="x1ye=11">
    <vt:lpwstr>Xwtm2f61kRI2fWSRxAc5qxrtksl/kWTFomi8pOr0iQRltBD0NMtIQpOhzGTIG0EPsesOKDJKOq9kd9uq4GLrLhta33eR/rO0Kp1JZmQs720rKBwl7w8eBm+Gij1XDS5zxjbSfDdopw4aoNfYxQIwCubbeTEddYDgk/Xo3cPpSFXOvCTNZXtlJ0L81FkE5QJQ8TY8N4uceZuPU+Pt7AG9DAL9y+qdTqJXtMKqvpliQkiz4fHynrauBmI8PwhBNtA</vt:lpwstr>
  </property>
  <property fmtid="{D5CDD505-2E9C-101B-9397-08002B2CF9AE}" pid="7" name="x1ye=12">
    <vt:lpwstr>+LGZPBigQ/t6SxD0FlXauTx3gN0OkfNXqXYIXGeXnQO4P2LtEZfhOK8uK73n6n1s1isDPBSR/L1RWQF42XNE+NLm8dhgK9BzhteUv189BpQIohPPQZ2YrcuYbhIPb2IAjCUyIQ6pORSt7wc1Z4L0GiQ/WExVwjcFcLLvCRqZu7rmg/3Sv5p5mUzEK/RbgSpK3sCELrfNUuwXNhd8Pg0+RZB62EJsPrdojccyQFg33hCaEpJcd6TRNKIcghpU1/f</vt:lpwstr>
  </property>
  <property fmtid="{D5CDD505-2E9C-101B-9397-08002B2CF9AE}" pid="8" name="x1ye=13">
    <vt:lpwstr>BoaYacvSpEjalH2DiC4I7iEI/fRzLXjj8SOLmhcq1+mLACEhFJAcd46WO+MYzdQgR4Fa7xUKJgN3YgpYZ8MHZTcwAyfzc8hUH0wzYFXXReX4PtqKTprm6F8nShfNbP72cx2oWutMVtxwsFh/uB6whyyV4QrNu5dQu4Jc3s3tflQvWjHzaSWEJhPuuS2VvxnDn2fC5V/K2l9Qu3y1OGttsLnlj1U4eI+bF3T/W9fBQy8IPsmI6y8hFJTflxGhtgG</vt:lpwstr>
  </property>
  <property fmtid="{D5CDD505-2E9C-101B-9397-08002B2CF9AE}" pid="9" name="x1ye=14">
    <vt:lpwstr>BB5GuMTEwbJqdAjpnaC5tpNntJzRt/Iu5fb8ugZx236Wt58KN+G6Mvkwflncag+PMSczuWAapANKz2B3W8e8N97FctQSbT8fOofpl20znaqYrgJbnvzbsjjAa8uZ522gGLRM+UbXS6v+Keu5brAhy62cPmoRGjKNDgJTEtP4AdsXNSqSN1NUJVXN/HwqDBO9FdeECBTnbsZIe6d4fFbcdR/CxyY5zj5JdNYMriUvwbKah0XVpvOhtHX6l5SPNFA</vt:lpwstr>
  </property>
  <property fmtid="{D5CDD505-2E9C-101B-9397-08002B2CF9AE}" pid="10" name="x1ye=15">
    <vt:lpwstr>DRnOsEj3HaQ10N60AA+K+6BeHmOV1k/QzbW3bfzvD1saLrfjuzbxR8+B52vEA34t42ArTIsF6SUnjX7r2/V9UM3rWps6SZXzjcqr+aQinUowfv3ZP36atVbkdyhOum4qeeq5Fq6unJe4UJe7U+JwJ3YBrNIjwiM4A1mODqzt5FwaT5auzo3D++5u3rcZTPqxuhRfQZu5+hsrrcWFkyMCfIFGydo+AEzw6iQXR6vfSiqBE3oegfR61Yfz0u9Wepf</vt:lpwstr>
  </property>
  <property fmtid="{D5CDD505-2E9C-101B-9397-08002B2CF9AE}" pid="11" name="x1ye=16">
    <vt:lpwstr>GO8rBNsymTuj5h047c9zeR99CyeXGPDv96wLd2vyTchuIeobsmPYy6BzJ30Jrbd98ufP/mCGyPO0pqDiYk6CNPMrnz8rAEaf5k0RyTddJInqxVb3D4k89pDFtIDfosPXTL81koCfJBfuIKxyUs4/HsY9xVfBONm1THwMOvnZOqygex5/iBwED1xJiRr8mZpS+SH4TJTnQVXxmyvZUO8fCdhzd+Mzdtf205WAhNPfW/skcOp7IVfTz3V38SanhXl</vt:lpwstr>
  </property>
  <property fmtid="{D5CDD505-2E9C-101B-9397-08002B2CF9AE}" pid="12" name="x1ye=17">
    <vt:lpwstr>gaTVC/R2bMFROkQ4dWQKUcp3EMfSLC2gzOdif8Gsq0EoLVSUbQU4m8GcVvxf0GQ6/TsBw3/0xzlpgt98T8Ls1XLK9TCBi25aeVIzdciVrTVxeX214nPF3WSnfSaVazCYa+Ygo9mA12QmyLOFuof7BH762SP7ChHnz4xMh6JgBE/VClsrcSgPzIL62b0wDtnBl4kzYbzHuhHhLB24nYXEoqR6Wff6CBDzdTD4t1cOz/nlJwjpldLGuOsxmZ/Ij6p</vt:lpwstr>
  </property>
  <property fmtid="{D5CDD505-2E9C-101B-9397-08002B2CF9AE}" pid="13" name="x1ye=18">
    <vt:lpwstr>vFEiy1nfG4xc7ryB+y1uz3pld3zB2l/dXaqse1CBpEDdlzayI12YVI8KV5v8Gev55gHltpJxtt9iZdbCFlpUklq2510lOpJOi7++se6SIuhAAa0+ZbtOrsqm6C7Ob6McBSkpz5+kD0y74tGdoHIGaBXlnpKjQOUrzp3YJgJrXJXuNSvpS5Fva6LUWVL07WMFh53Riv6xGvialgLVXhWDQ84qSI54Bzgx2Z3fov1vA712wvqmZ1iy9Z3T6XOb2ra</vt:lpwstr>
  </property>
  <property fmtid="{D5CDD505-2E9C-101B-9397-08002B2CF9AE}" pid="14" name="x1ye=19">
    <vt:lpwstr>cewhL5N/6qxcesLQK31LRI9VzQnML0J+7PTtVZ4TtgtIyx5h2jbvB3p70cl62Mk4/vqAdSAcHRr6ZnCxmvGPzNR+JcWvfQdwOGN2IS5dVjFG2HBxE7wxbH6Y/3C2jLBJgIzpu0Oj6OEmZ1YDxBlsvR5hUhPpbr9pWdRoJpCRLi4BFn5NOH3lKZ9BhhFpOPPbJ9L2LkbHou9t68djPPuuX+w0d9cc+N9oFj2cPtpM+3I+Mfx1JnzS4oWP07niOED</vt:lpwstr>
  </property>
  <property fmtid="{D5CDD505-2E9C-101B-9397-08002B2CF9AE}" pid="15" name="x1ye=2">
    <vt:lpwstr>NKr/JHJL7pGfjFKiAn6o7EsQBWMcjhAchAL4T2qyOqXeN6c7r4WcJ8t5nCC16dhojXlC9uLLJfgjCmLxdK2kBvJGj75FAwtxp3kk/GV5E2FMO/N3L29DJFrQ4okgFTCFam+fRQirKt6h4S9wYo7MQBdw4eTQWdAJCyn1qiOE3bTteds2Sq+lc5/N9XTTRUHDpzZBA8jcV7TSlmb+bAcAxkMAxwuLpXT/JOuJF27QxqhG41Rl2PaZzlzds+ZWqyA</vt:lpwstr>
  </property>
  <property fmtid="{D5CDD505-2E9C-101B-9397-08002B2CF9AE}" pid="16" name="x1ye=20">
    <vt:lpwstr>14jyi0zrte8T/9qm6FvKRjOn9d/2hMI1KaLDjBSfAWeICm9MY5/zRwoOc7UNcPsrnoi31DG98kSicKEindQY0VCRRP/psVwLDvItiUCSHeusuAvpnb0RcMkdcfv0LbHeVUgc5xbQ6QC4vGSwm3opOTvm2KISN6MKzDjZfW/MxgTpDVCXsv2mevDiwrRGetGD0rpb5fRqEFdx0HNh1hbKgNKPMjxM6liDNDzvHHtPSq3IJ5eRcqOlRQgsF5bQDvh</vt:lpwstr>
  </property>
  <property fmtid="{D5CDD505-2E9C-101B-9397-08002B2CF9AE}" pid="17" name="x1ye=21">
    <vt:lpwstr>T4+tP0LjeHT/mh8mOMrgUQPe/AtA3FEqfUL7v+LqZ5zQWyWJ+XBmk15mIrER809ZN9Y/RRWLNrG7lgLxkovm3noqX6eyus/CSSNz15LWt2kCz/dWSSSqE5om5DIOcpHebD5/HliWBothptRJx5qKXiY7wpPQFz0AlczI+O/VSoR5WcUB61DlLkomJ7MVtuCfBbjLF0lwjtvy8QP5Y+9uvhnzcJZWX+3I3dcibLoDqyXFWZXolsAPzwIdqbG40xB</vt:lpwstr>
  </property>
  <property fmtid="{D5CDD505-2E9C-101B-9397-08002B2CF9AE}" pid="18" name="x1ye=22">
    <vt:lpwstr>o9zWn36Hwgh1npAvFfhxaUjF9PaQ8M/EN8gMPq8RQEq3P/LLl77Xy5d+4vX/azCL2Wo2izgif0YlV8vBa/868OOqRXesD7XY9dF7vz1/XklP/Zp/TjN3T7YZHEoN7S3Gawmvy6IX2UK8/pHccbw1lNZmRvJLD1q8mB9pyVhrE/OGbFaP3+2iw35dtADMe2FEMZG2sTo37IXKGahzp1HsyXfL1nITKUma88n25SpHxEb0HeWK5mRPRd8YWYxmTPj</vt:lpwstr>
  </property>
  <property fmtid="{D5CDD505-2E9C-101B-9397-08002B2CF9AE}" pid="19" name="x1ye=23">
    <vt:lpwstr>GFA9g9sRBBJMYDFKT9NNR8ErIE6EPVC1QXNt7L4S8XsvDi5hs1jndcOjcLTNIf+/Tu/cYOmAVh8TeCjXi2TJBJPUIkk+PX2mxUpSGlR4ykfG9E/phOJRoWNI7iyv1zMD734YRsvKtwvePVeOX8u21EWsvs7NgS2pfWihj+K8Z2Aww8W82cFZGDSpBm3jlRYmuN25vZncFVKDpjsVxawIZBFFDsm3W869/eo2jv47Ez4OJFj4ORbBK0jh9cfFD0a</vt:lpwstr>
  </property>
  <property fmtid="{D5CDD505-2E9C-101B-9397-08002B2CF9AE}" pid="20" name="x1ye=24">
    <vt:lpwstr>Hxubk5H7n+KQtvDUwK4nPiAZ2BkW1Mu4fVuObDd+yVfrXyme+q8s0PAidbd0/+gOO8gB/GFpqyD98IRFAFe9twKJ8wZ/ya0uW1Vjf/PRbS1cRsZpIHBl441peYp0+5584DHTERkCTUcwZSm7rP0P6wcBDEWeQ+o/GnS59XiqhtIT5kLv5ZI9b5u07/AzX9phMHyvj/VSrZAY0qCE0aqyJF+W9tpPHh5L4fGpT8jtvw6mrI62kGGgieMvgs17W5Q</vt:lpwstr>
  </property>
  <property fmtid="{D5CDD505-2E9C-101B-9397-08002B2CF9AE}" pid="21" name="x1ye=25">
    <vt:lpwstr>CMNP+c4bfBdgV4TWuiricNd0ugFWYF9p/ilQtJ83F1e1dnbxz6hOb447pEyFGG/VFro53FiraG8s/38Hupwg8Ct8SFE5ZAcDOLZfOBVFpEO0n/lc+ATVr85/qmWKjJ3f8/B4Jv6Ee9V1ug4/iSopioupG08afUWE2VEkxM5eqn3rR890GSFG8BhmQC6MuNNZy3SpZ70SVXG8nFCWcIObzcD0CrgKn6FnJH5YChGcR/l/9KH8qBX4riOqo20Gd+X</vt:lpwstr>
  </property>
  <property fmtid="{D5CDD505-2E9C-101B-9397-08002B2CF9AE}" pid="22" name="x1ye=26">
    <vt:lpwstr>4y1Ee7MZM45b4enkqdrtL8qMh7wxBjwAMHonzUmXafPT4zBYk5YfDTTZh/BTj+tjzSqiVejyo9DnDxhm4azw7c+EKqf8ALqbestWY7GCtqYS9c4H85+wePLvkXBKSLLR5251C0JZ8TPGGXo38lFn/y6mC71GIaSWPEvoaVoRSmCrDm2wMFfSCvSG1ZKBKPYwAQ/Ot1V5wc+gOJPyH64VQGmmOXccMM86ZOXL/8WlcsJXh29seP5V/qUdtSEsSkd</vt:lpwstr>
  </property>
  <property fmtid="{D5CDD505-2E9C-101B-9397-08002B2CF9AE}" pid="23" name="x1ye=27">
    <vt:lpwstr>om/Bqt4mAzI9DqUFQySgWiNRGHZkkSp0nQxFOVoSTX3rWQPavyxWXk3I2Zvr4BaoKSJR+tKBM/rbMUA1X2nnv9uvQzu/R+nFkcXD4Ph7GsdfK2NE2KVZYDVBiGguzffNmPTAN72QjYv25VyC22y6R6QUVhx+gQraeyG4DiB5pKDvNzGS5QLmtwF+z6q5wvOjQ8aCghLf6hvgMNfK/6A6ven3H9RMVx/7aSvkZQrUkQL8YmaDrARNbXw4QxWJqiV</vt:lpwstr>
  </property>
  <property fmtid="{D5CDD505-2E9C-101B-9397-08002B2CF9AE}" pid="24" name="x1ye=28">
    <vt:lpwstr>Bf8uI7RJDfzH2eayIXUYBiIAz0nTQ52lFH9o+QMcvCmETu3dYunEHiL3ESHaudsEJvvEy6lkF3saQV9wJ5heUiXpkvrIK3z8Aoqhq/5kyvhw0eiFjy2cUFjJldWgQL6rEZe4zwvXvK5X85syN+sFnnqlXevnSu+c4CusAZpsCqBITsZXyNRfhdmeC2ejJIRabMQkB89huD0aM9IfMxlHalUHZwm6ZGxHIRR3JMP6rImIvrnO3i2fZTrtom3l+uY</vt:lpwstr>
  </property>
  <property fmtid="{D5CDD505-2E9C-101B-9397-08002B2CF9AE}" pid="25" name="x1ye=29">
    <vt:lpwstr>Cij2Jh7LwB60r4tSmJjJZFInguzg4f9jxrRfujAUYP7ITCKGGS0pgt/QQ4vtMTNOGNVb00KQD9y8A6sJGlzEzWsYcsDtsDXoiYhDe9/IJtUIJrRejy7jNQRle9u8498wUqIzH6FyfxfrJEDnDUdxxLm3RwL9g2qyi/FVn+cV9bbQNGnHa+sMFJNEPTbKVuM5pLmcCpPtL8S1Gk0HpLtHvUlvnoirTTIUIwsPlUUDHeV2DgH1jWtzyr1DJJ5j+1Q</vt:lpwstr>
  </property>
  <property fmtid="{D5CDD505-2E9C-101B-9397-08002B2CF9AE}" pid="26" name="x1ye=3">
    <vt:lpwstr>3R7XV7/FZZtKUAKG6SJ5fNvZGzZCwhww6yvAAzit+M+nP0CKqK0Iv2ejJe1bZIE+odoMgUc2OxVTzghd1Aiv7QkbZ9KPoVAsIqgIeT6omrX1uMoXObpl8ZzHEy/i51I8jQ8zzfbHbtHOzn3+J8j4SKhfYcRm65eeDKdn8seq7+JT3WhhWYed00THxAOgB55HUQ5o5wl5sDAq+141hkM4X6MgeUasClZSUzoUrabm5S0RuyyqHTzF7lchb9ERD+N</vt:lpwstr>
  </property>
  <property fmtid="{D5CDD505-2E9C-101B-9397-08002B2CF9AE}" pid="27" name="x1ye=30">
    <vt:lpwstr>K2kG4Nfb+Vgdgm5nNnKVNqL4iwAPCxaXHEPsACGvXkIBIvRdoCUwby/HpVfTtjWg0pn8/JNfFEZrTcHCkHfTyJ8cX0JUA/ENUrcMfwBmckPZOfbxxsurRUey3dQ2G4AQwT4olSRS9iS1vwkeHyen3cmFCrFKTLKdlm1zaDr6CqTcm6iBpUikQWUjRYadqWDaXWcwbst/DncegXdVpe3Fu603lfR3yUUoQCiQ8zAkHGlPpaL0PZPHCYTufFiYCkv</vt:lpwstr>
  </property>
  <property fmtid="{D5CDD505-2E9C-101B-9397-08002B2CF9AE}" pid="28" name="x1ye=31">
    <vt:lpwstr>zrDtUBlJe7t5SX29wlZiHVlsdGuzVFg2gx9eskr/TMw82t+M5zuvmlB72UPjQiFoRSPTPlycX7lAcHJMjfy2HB470Ig8cpUe4s5YEFIUSVhHoksVU4Q4n07kz5RpPT+pXufGfDj14EasGljpfrmBQyhvOcPTVK56ErimW1qjvLO+ZsDnTqv3a94lfbT8vVCWgI1qyLDBulD/nCuKSyguV+K6Cdu3BfEzFQw+dSX5tIe9RheS+JT+e1n1hpC+xDH</vt:lpwstr>
  </property>
  <property fmtid="{D5CDD505-2E9C-101B-9397-08002B2CF9AE}" pid="29" name="x1ye=32">
    <vt:lpwstr>f6WqNJn+5zPcQ9YdD0krDYZLzeQwBugo5m+sP6QNmQYWuRkA18bajdXYF6N81dB/WNwMJe0o5Cwe4i742hc8NIK8m5lJmHzYnA9K8hCBPe8U5C2GyY16rSAIDimu4dLYTURB8eeT4Z1uqsdHfq1hqNMRbZwZ1b3vBu5LOdbDEIYe4x5BPl5XSje2Qm8YYFYQRAMsNm41lsmMWT6BFGovvxLdz8vVv6gBIqNMY5uAzR+TG821caO1Ob8Rwm1srTH</vt:lpwstr>
  </property>
  <property fmtid="{D5CDD505-2E9C-101B-9397-08002B2CF9AE}" pid="30" name="x1ye=33">
    <vt:lpwstr>+BAuh2DpQVXlgYSZeQYTnBHV/q248JuPhiypnRhpug+gVQAabFKhgkCFg4vERSI90ZAv9qb0zc4Kq3tb8ad4o4JnMkP4K3m+ZVr4V3dfCZuMQBjHf8A9//sL4POVnjS5fATdEgRfhOopA+p6GmhcNqRi2ZTfFeLvRCHMj68nqvbLPVGexqAfnL/d2v16MP03AmONOmj1T7vnCkeMQpDpl+s5xHMpMjDgJV0nq3b9jWvMqF5EFp3BjaLbsZ7lW7d</vt:lpwstr>
  </property>
  <property fmtid="{D5CDD505-2E9C-101B-9397-08002B2CF9AE}" pid="31" name="x1ye=34">
    <vt:lpwstr>FD9zUC2t7izmT6RwXAEcONTbLKvhDjsqvzNXcAo+IihNFzY4wQUTNdmJSXTl3oPOYaJD5U6RY8ZJP10iEan5XJwPRvR04xoZdZy+iqKuy8ZErONnpvuUv+Falwac8H6b4QT8bh/ucWcnysDKLpxY2F+27DqeMp33JQ8BYR9gLMs8c7O2rkUjCEpN15BMfiGcv0uN/Pb+1lNpHPSSGxPZzNiEIkTgUnayfcf4ApvNNZiaQYxtdSTClJi5pRUUM4l</vt:lpwstr>
  </property>
  <property fmtid="{D5CDD505-2E9C-101B-9397-08002B2CF9AE}" pid="32" name="x1ye=35">
    <vt:lpwstr>HUBWy465CKH/+lfHT0vtWLj6MZ9M1u9DpQkpXg4ROPLznzc32JZlegJwxw4jTa79TXp7TA1aOnINZ+xSf1BwuewzdG8y5fbpIjJ308otfJvsTXgGYC5Obb1z3V0Pp6qQk3oTtB+8nXMI2bFcyCCVM21iJSa8PNanh1f7BT9EXANgVy8paxm1jubKuykua02L5jD0K8t4eEa77YKg7VKHQ13KleXWLbHvI/fGkxONJv8k5IgE+MTt9goZkMw3wSV</vt:lpwstr>
  </property>
  <property fmtid="{D5CDD505-2E9C-101B-9397-08002B2CF9AE}" pid="33" name="x1ye=36">
    <vt:lpwstr>wj2KsSxkAu02fkhkn/XRtes/8l0aC3296U7kd+H2JJN4jAptI0x/llPDcNP54vdyYfYwNUfJCSmH06jGcr3ILTUzwB+kZ0iD6Mjs6FpM6qv6hlUatrVAwPOjTeNieqX1y2VSkdc00T3jk5VHoD4wnrIpfV01BhPrNs1HEjgqhsRUEhUhOa4PqnTyk/o8ZVXvoaqtL2nZnhAjgyj8OtJhlZ9ol7EAzP5sTqBwdd2J96M7TKKfwFBTNd5bKeFohw5</vt:lpwstr>
  </property>
  <property fmtid="{D5CDD505-2E9C-101B-9397-08002B2CF9AE}" pid="34" name="x1ye=37">
    <vt:lpwstr>l2dQSN39CsM6BUbw9hJUK50yXr62fBXejSHfC13GHUPyQWp7kuoMJAJrTCIj3AV4CgLw7yAq47XD6gHcIVArZroBKak8Dih9Pc97+fmrKP+LXc7K1/mVFCZnpNdOPKRPb5TxqekP5vYzvmwgiicVKDOf7pbXNPHL4YeGQdtQFhnF8z4yUzgnN3xMzNC1wb1u5KIGCcRq91i1/GxNL0gBsMeCNNPzi5ecOge6hRONK51K9Wc00LIuzjFe3bSrwwm</vt:lpwstr>
  </property>
  <property fmtid="{D5CDD505-2E9C-101B-9397-08002B2CF9AE}" pid="35" name="x1ye=38">
    <vt:lpwstr>sOETGkCMLoaKNreOh6pHZ6vjaod0ndsMP8/Ge+gXvVxZJHXS3fdcrv1MGOzmFk/7yowMxRWlVKi91rmGJjtFXtheEJQmT5C7egldcgppRWBOm/1f4beGT0SJT4cyb2xhVkTEirqfkdjHL4ztw/1VrJaipNFM6Q0Q/zymrRzLgsaMknIHR63oKiC5mIG1GdRXOGvWLDF4qxfC5hU2To0sxwJZsS8VYQ6pqcX1c8+hHZd+fRjnepU3Kt6gVVpb5Px</vt:lpwstr>
  </property>
  <property fmtid="{D5CDD505-2E9C-101B-9397-08002B2CF9AE}" pid="36" name="x1ye=39">
    <vt:lpwstr>ayn/pJgTdlYdY7ZqGFysrbSOGS++g343nnfj2i4OFNUYkJ5ngMAd7mlNl9Qcqsv0VXHusJT9n1fzGEJmZw0yvf35o2SI1Ig6JFDdVGl+NcvcaU2P5DSI12OYkCbnbja80rhsB5yd94KmZf4FQlitIq37LG2IDiVVkYa7NAU3P7iGwWkDCzZr1SFkOP9uEo6V69NIXiB7qyPNOr04NwcGHaN5olB7s2uDhXnvKfwF9JlEF+tgA+IP+eKgkzwulXS</vt:lpwstr>
  </property>
  <property fmtid="{D5CDD505-2E9C-101B-9397-08002B2CF9AE}" pid="37" name="x1ye=4">
    <vt:lpwstr>j4wSpLgUaHIaMOEayxJc+qscsxnEz6fyRfq7k0aZ9CLu4q5niwQ+Lf5Dlb63XVcCUXR8gjH0TphRPzBwt2VJv6wFXYLhFKby1CdJMCayDZuMQaf7Am2lwEEIUOPBHPXMWvKFU3ocMfOKcpPVmCUZhSIMPlUfb4Sg8+NHXGx5kG+5T0pGm6NxfrNJjOqMJCd4WIED22hp2CDBPa9HnlXJBo3JuF/vTOeSJmOVmT973gXR4T0nCSU2XCNJdEHuYlP</vt:lpwstr>
  </property>
  <property fmtid="{D5CDD505-2E9C-101B-9397-08002B2CF9AE}" pid="38" name="x1ye=40">
    <vt:lpwstr>p3IugEbmU5mXE4zOgrASetx2PxKvDp9qWZ8u8yQmRs+u1wYgfvHf82Uw5WwRbA4UkSxqzUtilZbW+aGaNOcI1ae2ac6Lvf8dJYxyf3D3sCdmeAyOY8mfSZQ0BcKpOFXSj9nJSz1JMhFe+C/eK2JAV9R/WRYB4DAMQb3YFHctFdDyZzP+C7d29qD9o7/vatqnQ2BBFG557a6t93+pDOA814CXpIwYnwvQJpCofox/vVvTzc2b/guuu5CZOr9pW6i</vt:lpwstr>
  </property>
  <property fmtid="{D5CDD505-2E9C-101B-9397-08002B2CF9AE}" pid="39" name="x1ye=41">
    <vt:lpwstr>Ya/B9sHd+JSmjVV02O24/vjfkO/WhAAOwiEaSvYP/nOnRHu4y6PpODMjchG4+rmzZQxMu5kcumDMVUTUYHW5bDXodZQpJJWE9rWii/XZMmu+ko8ON2wefqXdWDv772v3+eiDviyIVofW3ScRmyeYf/ZGKKWAE2SDFH/DNH9S91N8/f7i3hhXNpSik3hqpSYjAGiJnt8sck2DJB+wAYcmSmhEN1ywF4U+xq6Fewo97MbmnsY58PTx7TmSPsdgTxE</vt:lpwstr>
  </property>
  <property fmtid="{D5CDD505-2E9C-101B-9397-08002B2CF9AE}" pid="40" name="x1ye=42">
    <vt:lpwstr>dbAfI41sZMmVxL7C6blNd0r9tFckZYIqI9QbW/W0UoYSuR8rGwfpfcH4v+mectRl6/wQtBDvxm9iKAcMYDjqmH/+427M89NExjcKy/cnoKDomHBrOUMSafNZaEeEEf8cnxgVwdUrNOY4zgU3lsZPWhvzHlFXFNOwLjijg7j/Acn8aVL64aPcB8XxWOmGcluZ679WsAwcNXffJbl79iuufjUQEJ+1mDlMcZsuzZkEeTW+lWkOS1vsTxJxEmlv9MF</vt:lpwstr>
  </property>
  <property fmtid="{D5CDD505-2E9C-101B-9397-08002B2CF9AE}" pid="41" name="x1ye=43">
    <vt:lpwstr>a/YSkI6nqzEg3wwtYSPhhj9pmVRl9Y1GvXSHNK/BkhibqObVyqVT+UWHrjHqA2nxNRl5SxxxT2S0N4zDOjoOxrHXcsTlqccFStuNR8gftm60uiND5vL6OFdlDSWbFtypUdxVWtR46cQd9C/6klzY0uGgP0Aj3HywaDmnpqxYoebZAY8lR+oVAvS36ZJwyIJKgglys1zWbWEWl5e5XPbd2ymH8ml6Ru6VWwnAdim1u+uhzn0aGrXHH8UrpoOkCxq</vt:lpwstr>
  </property>
  <property fmtid="{D5CDD505-2E9C-101B-9397-08002B2CF9AE}" pid="42" name="x1ye=44">
    <vt:lpwstr>i6oCONVyLCHUp+XpSnRyLGY7k3AHcNnEUCqTJcuDFYrhm3STkvOhJKxDPexXVYjjT0yI2cQVUds2jzTrtd6aNOvCrFVWsfZvglgProa/gj2py166T/IB+hd9z6pFVeMJVTwbbkdyWMmYggj2lam0EZadyDwPL9WRF0zusNLxX939mSGmi/q1YByQleY9UhZGc9sf7il6cv9OwriGpfCLXF//+Dgq8U0VDpqNT638Hml/ppsbHs6c06OVbU37DfU</vt:lpwstr>
  </property>
  <property fmtid="{D5CDD505-2E9C-101B-9397-08002B2CF9AE}" pid="43" name="x1ye=45">
    <vt:lpwstr>TSgD09T8j3RNy3y5q4TI5g9UNdAdVryXB37rufuy6QfZR2Uo6uGfwSUTFO/dhbb3zN3DhUMWYC3SGbsBGXHtaeaHWDrrsR/XEPH/5mKPfR9Qnkv1EzD7iya4hb412sMe8uSaAv3vHaF4Po67jZBeUd0ZnDu6IsicXLDTBVHplVYO4KHbPuBkShkjOv/XpQm9dSB+tF9wBXcpusuE0zIQGAlXR4leqN+3+77//AVnhTj84LQAA</vt:lpwstr>
  </property>
  <property fmtid="{D5CDD505-2E9C-101B-9397-08002B2CF9AE}" pid="44" name="x1ye=5">
    <vt:lpwstr>o0ZymbS6+NYsf/qCP4sYsAYjMMNsjqK9S9N2stsgI0BqEiLNNHcNDj00/4zcce4C3FSys51GPdRQK9oiEnJeFsfPja1YACNdLyGia8DAMLfREqEeHwzyXyHN3HFet+RxqpeuyiL9LLSyuDubkADrd9FLDKARheg09/egvK7cE+s09ZdcBqwGOq0DwE6hdZyqOvmr9TC/J52Aku09dmrIPuTbRsFpTP+Fkk4yOsw31Ihy/Fx9CGYSo2FWc5MBKyg</vt:lpwstr>
  </property>
  <property fmtid="{D5CDD505-2E9C-101B-9397-08002B2CF9AE}" pid="45" name="x1ye=6">
    <vt:lpwstr>Mygvbe4guW5aF/4Vmdc7/96LaqNJnohx2SuzAXuADZn7ZAUPCaH/YtXnswAvJkljPX8g3Jd699CDPGMRQvdD8CQuAvkcCyzRnK2CNuAGo0pjZzXXUoDQ7fjMdghrrI0JSGqljdBIDfTYzRHKIE4QhrEFeyv91E3u2u0wXSZClQhwAYaWeMZYcoqr15uDTiinkoefAuxr5w+0pWB9vKDWleRSvd06S6TmqQTldwdjIoV8sKW58eznOaqwEwDNT0r</vt:lpwstr>
  </property>
  <property fmtid="{D5CDD505-2E9C-101B-9397-08002B2CF9AE}" pid="46" name="x1ye=7">
    <vt:lpwstr>3CLtYi2EUDN3Q1ZUXEkcSxyJ5LfWm2LuQFKYBmMTBI4NNwbcAihtow5tXYOCdEAoQtkGcELbrmnjZGSdrfUz9/qlQeiKbYnmF71VXSp7Mcen1LzFg6dWBMceIKh68qDagbYjQyZOg7HlTVURFMFUBv+Cm6Oq7cXqbEDZyXwwIb9t+/TSOS2dedX62MVCH2HeW0/NtvHn0xUgTYrOx43HqWrbEIeG65gJKpEZ+1qAfoDikDE3TOfLpUKZBMBowyV</vt:lpwstr>
  </property>
  <property fmtid="{D5CDD505-2E9C-101B-9397-08002B2CF9AE}" pid="47" name="x1ye=8">
    <vt:lpwstr>Tk6lcgaoAABBIYUC1HJ4SY8nPi92ii1g0fp0goJ1mkQxp7So1M/LFZJauw/3sMGJ/eCIkBHkROqUwJYLRbdfXXSmwGeFb1N42omDflkUMQ24nUs+61upYRXmlpqd4bjZduI5SYn7y9PmjmguHeYr2VfbvrQNY0b+PueIpXgt3sHc+dsoEdvqX3uPM1pJWdF3P1BBijCzAgB3v44UAOESLXnCzCGVgRMj0Ev+rOrlRxoFdkbCY6ySRUkkZuf5i9i</vt:lpwstr>
  </property>
  <property fmtid="{D5CDD505-2E9C-101B-9397-08002B2CF9AE}" pid="48" name="x1ye=9">
    <vt:lpwstr>Fc5iZ5q9gqw8TgAyNRbsStt/hNx9EI01NQItVbfOS8gcNaa9ps/qtn49p4120rKxDVReU9AL8LGkp2gT7W/aHmiFWIaHaaidy9G8jZCoJvnABX4OM5/C/glEgoGZ+TwSMPZSR1RRaAGee2WLRhMAMwSJdTH5KfmcAaS6J0PwOXk65DjkGD+kQaaCcce6qc+YG76aNsHxB5+x0ioWSic87P3A6JJRm58NXTWnC3caDvCJ80rL98e6lV9CnHgro2f</vt:lpwstr>
  </property>
</Properties>
</file>